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866" w14:textId="77777777" w:rsidR="0004340E" w:rsidRPr="0004340E" w:rsidRDefault="0004340E" w:rsidP="0004340E">
      <w:pPr>
        <w:rPr>
          <w:b/>
          <w:bCs/>
          <w:lang w:val="en-US"/>
        </w:rPr>
      </w:pPr>
      <w:r w:rsidRPr="0004340E">
        <w:rPr>
          <w:b/>
          <w:bCs/>
          <w:lang w:val="en-US"/>
        </w:rPr>
        <w:t>STARTING ZONES</w:t>
      </w:r>
    </w:p>
    <w:p w14:paraId="10837692" w14:textId="77777777" w:rsidR="0004340E" w:rsidRDefault="0004340E" w:rsidP="0004340E">
      <w:pPr>
        <w:rPr>
          <w:lang w:val="en-US"/>
        </w:rPr>
      </w:pPr>
      <w:r w:rsidRPr="0004340E">
        <w:rPr>
          <w:lang w:val="en-US"/>
        </w:rPr>
        <w:t xml:space="preserve">Starting zone markings based on ITRA rankings will be placed in the start areas. This is intended to maintain greater flow during the start and on the first kilometers of our most popular routes. Zones do not matter on the </w:t>
      </w:r>
      <w:proofErr w:type="spellStart"/>
      <w:r w:rsidRPr="0004340E">
        <w:rPr>
          <w:lang w:val="en-US"/>
        </w:rPr>
        <w:t>Lubań</w:t>
      </w:r>
      <w:proofErr w:type="spellEnd"/>
      <w:r w:rsidRPr="0004340E">
        <w:rPr>
          <w:lang w:val="en-US"/>
        </w:rPr>
        <w:t xml:space="preserve"> Vertical, </w:t>
      </w:r>
      <w:proofErr w:type="spellStart"/>
      <w:r w:rsidRPr="0004340E">
        <w:rPr>
          <w:lang w:val="en-US"/>
        </w:rPr>
        <w:t>Spiski</w:t>
      </w:r>
      <w:proofErr w:type="spellEnd"/>
      <w:r w:rsidRPr="0004340E">
        <w:rPr>
          <w:lang w:val="en-US"/>
        </w:rPr>
        <w:t xml:space="preserve"> </w:t>
      </w:r>
      <w:proofErr w:type="spellStart"/>
      <w:r w:rsidRPr="0004340E">
        <w:rPr>
          <w:lang w:val="en-US"/>
        </w:rPr>
        <w:t>Wędrowiec</w:t>
      </w:r>
      <w:proofErr w:type="spellEnd"/>
      <w:r w:rsidRPr="0004340E">
        <w:rPr>
          <w:lang w:val="en-US"/>
        </w:rPr>
        <w:t xml:space="preserve">, or </w:t>
      </w:r>
      <w:proofErr w:type="spellStart"/>
      <w:r w:rsidRPr="0004340E">
        <w:rPr>
          <w:lang w:val="en-US"/>
        </w:rPr>
        <w:t>Niepokorny</w:t>
      </w:r>
      <w:proofErr w:type="spellEnd"/>
      <w:r w:rsidRPr="0004340E">
        <w:rPr>
          <w:lang w:val="en-US"/>
        </w:rPr>
        <w:t xml:space="preserve"> Mnich routes, as the number of participants there is relatively low. However, on </w:t>
      </w:r>
      <w:proofErr w:type="spellStart"/>
      <w:r w:rsidRPr="0004340E">
        <w:rPr>
          <w:lang w:val="en-US"/>
        </w:rPr>
        <w:t>Wielka</w:t>
      </w:r>
      <w:proofErr w:type="spellEnd"/>
      <w:r w:rsidRPr="0004340E">
        <w:rPr>
          <w:lang w:val="en-US"/>
        </w:rPr>
        <w:t xml:space="preserve"> </w:t>
      </w:r>
      <w:proofErr w:type="spellStart"/>
      <w:r w:rsidRPr="0004340E">
        <w:rPr>
          <w:lang w:val="en-US"/>
        </w:rPr>
        <w:t>Prehyba</w:t>
      </w:r>
      <w:proofErr w:type="spellEnd"/>
      <w:r w:rsidRPr="0004340E">
        <w:rPr>
          <w:lang w:val="en-US"/>
        </w:rPr>
        <w:t xml:space="preserve">, </w:t>
      </w:r>
      <w:proofErr w:type="spellStart"/>
      <w:r w:rsidRPr="0004340E">
        <w:rPr>
          <w:lang w:val="en-US"/>
        </w:rPr>
        <w:t>Chyża</w:t>
      </w:r>
      <w:proofErr w:type="spellEnd"/>
      <w:r w:rsidRPr="0004340E">
        <w:rPr>
          <w:lang w:val="en-US"/>
        </w:rPr>
        <w:t xml:space="preserve"> </w:t>
      </w:r>
      <w:proofErr w:type="spellStart"/>
      <w:r w:rsidRPr="0004340E">
        <w:rPr>
          <w:lang w:val="en-US"/>
        </w:rPr>
        <w:t>Durbaszka</w:t>
      </w:r>
      <w:proofErr w:type="spellEnd"/>
      <w:r w:rsidRPr="0004340E">
        <w:rPr>
          <w:lang w:val="en-US"/>
        </w:rPr>
        <w:t xml:space="preserve">, or </w:t>
      </w:r>
      <w:proofErr w:type="spellStart"/>
      <w:r w:rsidRPr="0004340E">
        <w:rPr>
          <w:lang w:val="en-US"/>
        </w:rPr>
        <w:t>Żwawe</w:t>
      </w:r>
      <w:proofErr w:type="spellEnd"/>
      <w:r w:rsidRPr="0004340E">
        <w:rPr>
          <w:lang w:val="en-US"/>
        </w:rPr>
        <w:t xml:space="preserve"> </w:t>
      </w:r>
      <w:proofErr w:type="spellStart"/>
      <w:r w:rsidRPr="0004340E">
        <w:rPr>
          <w:lang w:val="en-US"/>
        </w:rPr>
        <w:t>Wierchy</w:t>
      </w:r>
      <w:proofErr w:type="spellEnd"/>
      <w:r w:rsidRPr="0004340E">
        <w:rPr>
          <w:lang w:val="en-US"/>
        </w:rPr>
        <w:t xml:space="preserve">, good positioning at the start will ensure the first kilometers are smooth, and you will avoid unnecessary pace breaking and nervous overtaking on narrow mountain paths later on. So, pay attention to our signs in the starting zone and position yourselves according to your rankings and/or estimated race times. </w:t>
      </w:r>
    </w:p>
    <w:p w14:paraId="1B726E66" w14:textId="62B68E71" w:rsidR="0004340E" w:rsidRDefault="0004340E" w:rsidP="0004340E">
      <w:pPr>
        <w:rPr>
          <w:lang w:val="en-US"/>
        </w:rPr>
      </w:pPr>
      <w:r w:rsidRPr="0004340E">
        <w:rPr>
          <w:lang w:val="en-US"/>
        </w:rPr>
        <w:t xml:space="preserve">The ITRA ranking corresponds to a specific time for individual distances—the participant's gender does not matter here—and specific times will also be listed on our markings. If you do not know your ranking, you can check it at </w:t>
      </w:r>
      <w:proofErr w:type="spellStart"/>
      <w:r w:rsidRPr="0004340E">
        <w:rPr>
          <w:lang w:val="en-US"/>
        </w:rPr>
        <w:t>itra.run</w:t>
      </w:r>
      <w:proofErr w:type="spellEnd"/>
      <w:r w:rsidRPr="0004340E">
        <w:rPr>
          <w:lang w:val="en-US"/>
        </w:rPr>
        <w:t xml:space="preserve">; if you know you are in better shape than your average ranking, move closer to the next zone, and if you have no ITRA ranking at all, simply estimate your finish time and position yourself according to the marking. </w:t>
      </w:r>
    </w:p>
    <w:p w14:paraId="3A0F0B8C" w14:textId="77777777" w:rsidR="0004340E" w:rsidRPr="0004340E" w:rsidRDefault="0004340E" w:rsidP="0004340E">
      <w:pPr>
        <w:rPr>
          <w:b/>
          <w:bCs/>
          <w:lang w:val="en-US"/>
        </w:rPr>
      </w:pPr>
      <w:r w:rsidRPr="0004340E">
        <w:rPr>
          <w:b/>
          <w:bCs/>
          <w:lang w:val="en-US"/>
        </w:rPr>
        <w:t xml:space="preserve">MINI PIENINY ULTRA-TRAIL® </w:t>
      </w:r>
    </w:p>
    <w:p w14:paraId="0FE0241E" w14:textId="204DC620" w:rsidR="0004340E" w:rsidRPr="0004340E" w:rsidRDefault="0004340E" w:rsidP="0004340E">
      <w:pPr>
        <w:rPr>
          <w:lang w:val="en-US"/>
        </w:rPr>
      </w:pPr>
      <w:r w:rsidRPr="0004340E">
        <w:rPr>
          <w:lang w:val="en-US"/>
        </w:rPr>
        <w:t>The map presents the route concept for the children's and youth races. As in previous years, we are running in the Lower Park (Park Dolny). Additionally, in the most numerous age categories</w:t>
      </w:r>
      <w:r>
        <w:rPr>
          <w:lang w:val="en-US"/>
        </w:rPr>
        <w:t xml:space="preserve"> - </w:t>
      </w:r>
      <w:r w:rsidRPr="0004340E">
        <w:rPr>
          <w:lang w:val="en-US"/>
        </w:rPr>
        <w:t>namely D2, D3, and D4</w:t>
      </w:r>
      <w:r>
        <w:rPr>
          <w:lang w:val="en-US"/>
        </w:rPr>
        <w:t xml:space="preserve"> - </w:t>
      </w:r>
      <w:r w:rsidRPr="0004340E">
        <w:rPr>
          <w:lang w:val="en-US"/>
        </w:rPr>
        <w:t xml:space="preserve">we will hold two races each, separately for girls and boys, to reduce crowding on narrow park paths. </w:t>
      </w:r>
    </w:p>
    <w:p w14:paraId="6536DE5B"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0E"/>
    <w:rsid w:val="0004340E"/>
    <w:rsid w:val="004D7247"/>
    <w:rsid w:val="00C54328"/>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D6E8"/>
  <w15:chartTrackingRefBased/>
  <w15:docId w15:val="{093C9CE6-F82D-4CD5-AC77-81832658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3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3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340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340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340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34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34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34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34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34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34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34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34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34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34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34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34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340E"/>
    <w:rPr>
      <w:rFonts w:eastAsiaTheme="majorEastAsia" w:cstheme="majorBidi"/>
      <w:color w:val="272727" w:themeColor="text1" w:themeTint="D8"/>
    </w:rPr>
  </w:style>
  <w:style w:type="paragraph" w:styleId="Tytu">
    <w:name w:val="Title"/>
    <w:basedOn w:val="Normalny"/>
    <w:next w:val="Normalny"/>
    <w:link w:val="TytuZnak"/>
    <w:uiPriority w:val="10"/>
    <w:qFormat/>
    <w:rsid w:val="0004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4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34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34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40E"/>
    <w:pPr>
      <w:spacing w:before="160"/>
      <w:jc w:val="center"/>
    </w:pPr>
    <w:rPr>
      <w:i/>
      <w:iCs/>
      <w:color w:val="404040" w:themeColor="text1" w:themeTint="BF"/>
    </w:rPr>
  </w:style>
  <w:style w:type="character" w:customStyle="1" w:styleId="CytatZnak">
    <w:name w:val="Cytat Znak"/>
    <w:basedOn w:val="Domylnaczcionkaakapitu"/>
    <w:link w:val="Cytat"/>
    <w:uiPriority w:val="29"/>
    <w:rsid w:val="0004340E"/>
    <w:rPr>
      <w:i/>
      <w:iCs/>
      <w:color w:val="404040" w:themeColor="text1" w:themeTint="BF"/>
    </w:rPr>
  </w:style>
  <w:style w:type="paragraph" w:styleId="Akapitzlist">
    <w:name w:val="List Paragraph"/>
    <w:basedOn w:val="Normalny"/>
    <w:uiPriority w:val="34"/>
    <w:qFormat/>
    <w:rsid w:val="0004340E"/>
    <w:pPr>
      <w:ind w:left="720"/>
      <w:contextualSpacing/>
    </w:pPr>
  </w:style>
  <w:style w:type="character" w:styleId="Wyrnienieintensywne">
    <w:name w:val="Intense Emphasis"/>
    <w:basedOn w:val="Domylnaczcionkaakapitu"/>
    <w:uiPriority w:val="21"/>
    <w:qFormat/>
    <w:rsid w:val="0004340E"/>
    <w:rPr>
      <w:i/>
      <w:iCs/>
      <w:color w:val="0F4761" w:themeColor="accent1" w:themeShade="BF"/>
    </w:rPr>
  </w:style>
  <w:style w:type="paragraph" w:styleId="Cytatintensywny">
    <w:name w:val="Intense Quote"/>
    <w:basedOn w:val="Normalny"/>
    <w:next w:val="Normalny"/>
    <w:link w:val="CytatintensywnyZnak"/>
    <w:uiPriority w:val="30"/>
    <w:qFormat/>
    <w:rsid w:val="00043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340E"/>
    <w:rPr>
      <w:i/>
      <w:iCs/>
      <w:color w:val="0F4761" w:themeColor="accent1" w:themeShade="BF"/>
    </w:rPr>
  </w:style>
  <w:style w:type="character" w:styleId="Odwoanieintensywne">
    <w:name w:val="Intense Reference"/>
    <w:basedOn w:val="Domylnaczcionkaakapitu"/>
    <w:uiPriority w:val="32"/>
    <w:qFormat/>
    <w:rsid w:val="00043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1310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2026-03-30T15:18:00Z</dcterms:created>
  <dcterms:modified xsi:type="dcterms:W3CDTF">2026-03-30T15:19:00Z</dcterms:modified>
</cp:coreProperties>
</file>